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D24" w:rsidRDefault="002B28B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7619</wp:posOffset>
            </wp:positionH>
            <wp:positionV relativeFrom="page">
              <wp:align>bottom</wp:align>
            </wp:positionV>
            <wp:extent cx="10779601" cy="7615555"/>
            <wp:effectExtent l="0" t="0" r="317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dmarch invitation editab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9601" cy="761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A3D24" w:rsidSect="002B28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B3"/>
    <w:rsid w:val="002B28B3"/>
    <w:rsid w:val="009A3D24"/>
    <w:rsid w:val="00B2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49151"/>
  <w15:chartTrackingRefBased/>
  <w15:docId w15:val="{CE8DD0F9-59E1-46D4-B98B-FE230E75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McMahon</dc:creator>
  <cp:keywords/>
  <dc:description/>
  <cp:lastModifiedBy>Lucy McMahon</cp:lastModifiedBy>
  <cp:revision>1</cp:revision>
  <dcterms:created xsi:type="dcterms:W3CDTF">2018-02-27T15:03:00Z</dcterms:created>
  <dcterms:modified xsi:type="dcterms:W3CDTF">2018-02-27T15:05:00Z</dcterms:modified>
</cp:coreProperties>
</file>